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 РЕШЕНИЕ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района Курской области                                         13 августа 2021г.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и дополнений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решение Представительного Собрания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 Курской области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23 марта 2012 года № 17 « Об установлении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размера и условий оплаты труда Главы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 Курской области и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депутата Представительного Собрания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 Курской области,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осуществляющего полномочия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на</w:t>
      </w:r>
      <w:proofErr w:type="gramEnd"/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постоянной основе»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Руководствуясь  Федеральным законом от 6 октября 2003 года  № 131-ФЗ «Об общих принципах организации местного самоуправления в Российской Федерации», Федеральным законом от 6 октября 1999 года  № 184-ФЗ «Об общих принципах организации  законодательных (представительных) и исполнительных органов государственной власти субъектов Российской Федерации»,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4"/>
          <w:szCs w:val="14"/>
        </w:rPr>
        <w:t> Курской области от 11 декабря 1998 года  N 35-ЗКО "О гарантиях осуществления главами муниципальных образований полномочий выборных должностных лиц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местного самоуправления на постоянной основе", учитывая стабильную положительную динамику социально-экономического развития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в течени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семи лет,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1. 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В  решении  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23 марта 2012 года № 17 «Об установлении размера и условий оплаты труда Главы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и депутата 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осуществляющего полномочия на постоянной основе» (в редакции Решений 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22.12.2017  № 80, от 30.11.2018 № 5/18, от 18.10.2019 № 10/56, от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30.10.2020 № 14/65):</w:t>
      </w:r>
      <w:proofErr w:type="gramEnd"/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пункт 1 изложить в новой редакции: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«1. Установить Главе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ежемесячное денежное вознаграждение в размере 125000.00 (Сто двадцать пять тысяч рублей 00 копеек), включающее в себя предусмотренную законодательством Российской Федерации надбавку к оплате труда граждан, допущенных к государственной тайне на постоянной основе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.»;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End"/>
      <w:r>
        <w:rPr>
          <w:rFonts w:ascii="Tahoma" w:hAnsi="Tahoma" w:cs="Tahoma"/>
          <w:color w:val="000000"/>
          <w:sz w:val="14"/>
          <w:szCs w:val="14"/>
        </w:rPr>
        <w:t>2)  пункт 2 изложить в новой редакции: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«2. Установить депутату 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осуществляющему свои полномочия на постоянной основе, ежемесячное денежное вознаграждение в размере 43000.00 (Сорок три тысячи  рублей 00 копеек).».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Настоящее решение вступает в силу со дня его подписания и распространяется на правоотношения, возникшие с 1 июля 2021 года.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 Курской области                                  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В.К.Чепурин</w:t>
      </w:r>
      <w:proofErr w:type="spellEnd"/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6214D1" w:rsidRDefault="006214D1" w:rsidP="006214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                                                      В.В.Петров</w:t>
      </w: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D29B4" w:rsidRPr="006214D1" w:rsidRDefault="00DD29B4" w:rsidP="006214D1"/>
    <w:sectPr w:rsidR="00DD29B4" w:rsidRPr="006214D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29D"/>
    <w:rsid w:val="00097569"/>
    <w:rsid w:val="000D5683"/>
    <w:rsid w:val="000E0DE8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24A1B"/>
    <w:rsid w:val="00232320"/>
    <w:rsid w:val="00245516"/>
    <w:rsid w:val="002C5C92"/>
    <w:rsid w:val="002E5417"/>
    <w:rsid w:val="00314FFB"/>
    <w:rsid w:val="00316A93"/>
    <w:rsid w:val="00346092"/>
    <w:rsid w:val="003917DC"/>
    <w:rsid w:val="003A7936"/>
    <w:rsid w:val="003F03B8"/>
    <w:rsid w:val="00410411"/>
    <w:rsid w:val="004454D6"/>
    <w:rsid w:val="00453241"/>
    <w:rsid w:val="004A0D68"/>
    <w:rsid w:val="00524D5B"/>
    <w:rsid w:val="00534EC6"/>
    <w:rsid w:val="00546258"/>
    <w:rsid w:val="005539B3"/>
    <w:rsid w:val="00560C54"/>
    <w:rsid w:val="0059101B"/>
    <w:rsid w:val="005D790A"/>
    <w:rsid w:val="005F6D68"/>
    <w:rsid w:val="00607541"/>
    <w:rsid w:val="00607A7A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36E5"/>
    <w:rsid w:val="006D0810"/>
    <w:rsid w:val="006D52B9"/>
    <w:rsid w:val="007113B2"/>
    <w:rsid w:val="0071679A"/>
    <w:rsid w:val="00744A69"/>
    <w:rsid w:val="007764E0"/>
    <w:rsid w:val="00781417"/>
    <w:rsid w:val="00790DD3"/>
    <w:rsid w:val="007C7AD1"/>
    <w:rsid w:val="0080463A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C1A3D"/>
    <w:rsid w:val="00AF7FED"/>
    <w:rsid w:val="00B1442C"/>
    <w:rsid w:val="00B24C10"/>
    <w:rsid w:val="00B62867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217CA"/>
    <w:rsid w:val="00D526CF"/>
    <w:rsid w:val="00D86A66"/>
    <w:rsid w:val="00DA1855"/>
    <w:rsid w:val="00DD29B4"/>
    <w:rsid w:val="00DD6F9E"/>
    <w:rsid w:val="00E63920"/>
    <w:rsid w:val="00E66A7B"/>
    <w:rsid w:val="00F20A45"/>
    <w:rsid w:val="00F7054A"/>
    <w:rsid w:val="00F70B7E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75F515A650D593ED2A762D617ADD580DEE6B485BFDFCAF0C6753D226658068q2X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2023-10-23T12:40:00Z</dcterms:created>
  <dcterms:modified xsi:type="dcterms:W3CDTF">2023-10-25T05:52:00Z</dcterms:modified>
</cp:coreProperties>
</file>